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09B" w:rsidRDefault="0035609B" w:rsidP="003F7057">
      <w:pPr>
        <w:jc w:val="center"/>
        <w:rPr>
          <w:b/>
          <w:sz w:val="72"/>
          <w:szCs w:val="72"/>
        </w:rPr>
      </w:pPr>
    </w:p>
    <w:p w:rsidR="003F7057" w:rsidRPr="003F7057" w:rsidRDefault="003F7057" w:rsidP="003F7057">
      <w:pPr>
        <w:jc w:val="center"/>
        <w:rPr>
          <w:sz w:val="36"/>
          <w:szCs w:val="36"/>
        </w:rPr>
      </w:pPr>
      <w:r w:rsidRPr="003F7057">
        <w:rPr>
          <w:sz w:val="36"/>
          <w:szCs w:val="36"/>
        </w:rPr>
        <w:t>CITY OF STILWELL</w:t>
      </w:r>
    </w:p>
    <w:p w:rsidR="003F7057" w:rsidRPr="003F7057" w:rsidRDefault="003F7057" w:rsidP="00552491">
      <w:pPr>
        <w:jc w:val="center"/>
        <w:rPr>
          <w:sz w:val="36"/>
          <w:szCs w:val="36"/>
        </w:rPr>
      </w:pPr>
      <w:r>
        <w:rPr>
          <w:sz w:val="36"/>
          <w:szCs w:val="36"/>
        </w:rPr>
        <w:t>City Council</w:t>
      </w:r>
      <w:r w:rsidR="00552491">
        <w:rPr>
          <w:sz w:val="36"/>
          <w:szCs w:val="36"/>
        </w:rPr>
        <w:t xml:space="preserve"> </w:t>
      </w:r>
    </w:p>
    <w:p w:rsidR="00073CF1" w:rsidRDefault="00073CF1" w:rsidP="003C5BD8">
      <w:pPr>
        <w:jc w:val="center"/>
        <w:rPr>
          <w:sz w:val="32"/>
          <w:szCs w:val="32"/>
        </w:rPr>
      </w:pPr>
    </w:p>
    <w:p w:rsidR="00390C9E" w:rsidRPr="00390C9E" w:rsidRDefault="009E5F8D" w:rsidP="009E5F8D">
      <w:pPr>
        <w:jc w:val="center"/>
        <w:rPr>
          <w:b/>
          <w:sz w:val="36"/>
          <w:szCs w:val="36"/>
        </w:rPr>
      </w:pPr>
      <w:r w:rsidRPr="00390C9E">
        <w:rPr>
          <w:b/>
          <w:sz w:val="36"/>
          <w:szCs w:val="36"/>
        </w:rPr>
        <w:t>Special Meeting</w:t>
      </w:r>
    </w:p>
    <w:p w:rsidR="00390C9E" w:rsidRDefault="00390C9E" w:rsidP="009E5F8D">
      <w:pPr>
        <w:jc w:val="center"/>
        <w:rPr>
          <w:sz w:val="32"/>
          <w:szCs w:val="32"/>
        </w:rPr>
      </w:pPr>
    </w:p>
    <w:p w:rsidR="009E5F8D" w:rsidRPr="009E5F8D" w:rsidRDefault="0035609B" w:rsidP="009E5F8D">
      <w:pPr>
        <w:jc w:val="center"/>
        <w:rPr>
          <w:sz w:val="32"/>
          <w:szCs w:val="32"/>
        </w:rPr>
      </w:pPr>
      <w:r>
        <w:rPr>
          <w:sz w:val="32"/>
          <w:szCs w:val="32"/>
        </w:rPr>
        <w:t>Monday February 11</w:t>
      </w:r>
      <w:r w:rsidR="00D213FD">
        <w:rPr>
          <w:sz w:val="32"/>
          <w:szCs w:val="32"/>
        </w:rPr>
        <w:t>, 2019</w:t>
      </w:r>
    </w:p>
    <w:p w:rsidR="009E5F8D" w:rsidRPr="009E5F8D" w:rsidRDefault="009E5F8D" w:rsidP="009E5F8D">
      <w:pPr>
        <w:jc w:val="center"/>
        <w:rPr>
          <w:sz w:val="32"/>
          <w:szCs w:val="32"/>
        </w:rPr>
      </w:pPr>
      <w:r w:rsidRPr="009E5F8D">
        <w:rPr>
          <w:sz w:val="32"/>
          <w:szCs w:val="32"/>
        </w:rPr>
        <w:t>Stilwell Community Building – 6</w:t>
      </w:r>
      <w:r w:rsidRPr="009E5F8D">
        <w:rPr>
          <w:sz w:val="32"/>
          <w:szCs w:val="32"/>
          <w:vertAlign w:val="superscript"/>
        </w:rPr>
        <w:t>th</w:t>
      </w:r>
      <w:r w:rsidRPr="009E5F8D">
        <w:rPr>
          <w:sz w:val="32"/>
          <w:szCs w:val="32"/>
        </w:rPr>
        <w:t xml:space="preserve"> &amp; Poplar</w:t>
      </w:r>
    </w:p>
    <w:p w:rsidR="009E5F8D" w:rsidRPr="009E5F8D" w:rsidRDefault="009E5F8D" w:rsidP="009E5F8D">
      <w:pPr>
        <w:jc w:val="center"/>
        <w:rPr>
          <w:sz w:val="32"/>
          <w:szCs w:val="32"/>
        </w:rPr>
      </w:pPr>
      <w:r w:rsidRPr="009E5F8D">
        <w:rPr>
          <w:sz w:val="32"/>
          <w:szCs w:val="32"/>
        </w:rPr>
        <w:t>5:</w:t>
      </w:r>
      <w:r w:rsidR="00800C36">
        <w:rPr>
          <w:sz w:val="32"/>
          <w:szCs w:val="32"/>
        </w:rPr>
        <w:t>0</w:t>
      </w:r>
      <w:r w:rsidRPr="009E5F8D">
        <w:rPr>
          <w:sz w:val="32"/>
          <w:szCs w:val="32"/>
        </w:rPr>
        <w:t>0 P.M.</w:t>
      </w:r>
    </w:p>
    <w:p w:rsidR="009E5F8D" w:rsidRPr="009E5F8D" w:rsidRDefault="009E5F8D" w:rsidP="009E5F8D">
      <w:pPr>
        <w:jc w:val="center"/>
        <w:rPr>
          <w:b/>
          <w:sz w:val="32"/>
          <w:szCs w:val="32"/>
          <w:u w:val="single"/>
        </w:rPr>
      </w:pPr>
    </w:p>
    <w:p w:rsidR="00710A57" w:rsidRPr="002C7FBA" w:rsidRDefault="00D213FD" w:rsidP="00710A57">
      <w:pPr>
        <w:jc w:val="both"/>
      </w:pPr>
      <w:r w:rsidRPr="002C7FBA">
        <w:rPr>
          <w:b/>
        </w:rPr>
        <w:t>Purpose of Meeting</w:t>
      </w:r>
      <w:r w:rsidRPr="002C7FBA">
        <w:t>:</w:t>
      </w:r>
      <w:r w:rsidR="00710A57" w:rsidRPr="002C7FBA">
        <w:tab/>
      </w:r>
      <w:r w:rsidR="0035609B" w:rsidRPr="002C7FBA">
        <w:t>Possible Resolution for Proposed Charter Changes to be presented on the April 2 Municipal Election, possible purchase of 5 SCBA kits for the SVFD, possible purchase of replacement vehicle for Police Truck</w:t>
      </w:r>
      <w:r w:rsidR="00EB5AB4" w:rsidRPr="002C7FBA">
        <w:t xml:space="preserve"> </w:t>
      </w:r>
      <w:r w:rsidR="00C30CF2" w:rsidRPr="002C7FBA">
        <w:t xml:space="preserve">(to </w:t>
      </w:r>
      <w:r w:rsidR="00EB5AB4" w:rsidRPr="002C7FBA">
        <w:t>be repaired and moved to Street Department</w:t>
      </w:r>
      <w:r w:rsidR="00C30CF2" w:rsidRPr="002C7FBA">
        <w:t>)</w:t>
      </w:r>
      <w:r w:rsidR="0035609B" w:rsidRPr="002C7FBA">
        <w:t>,</w:t>
      </w:r>
      <w:r w:rsidR="00390C9E" w:rsidRPr="002C7FBA">
        <w:t xml:space="preserve"> and possible salary determination for workers for April Municipal Election.</w:t>
      </w:r>
    </w:p>
    <w:p w:rsidR="00552491" w:rsidRDefault="00552491" w:rsidP="00710A57">
      <w:pPr>
        <w:jc w:val="both"/>
        <w:rPr>
          <w:sz w:val="28"/>
          <w:szCs w:val="28"/>
        </w:rPr>
      </w:pPr>
    </w:p>
    <w:p w:rsidR="00BE470D" w:rsidRDefault="00BE470D" w:rsidP="00BE470D">
      <w:pPr>
        <w:spacing w:after="160" w:line="259" w:lineRule="auto"/>
        <w:rPr>
          <w:rFonts w:eastAsiaTheme="minorHAnsi"/>
        </w:rPr>
      </w:pPr>
      <w:r w:rsidRPr="00BE470D">
        <w:rPr>
          <w:rFonts w:eastAsiaTheme="minorHAnsi"/>
          <w:b/>
          <w:u w:val="single"/>
        </w:rPr>
        <w:t>Roll Call</w:t>
      </w:r>
      <w:r w:rsidRPr="00BE470D">
        <w:rPr>
          <w:rFonts w:eastAsiaTheme="minorHAnsi"/>
          <w:b/>
        </w:rPr>
        <w:t>:  Time</w:t>
      </w:r>
      <w:r w:rsidR="00450637">
        <w:rPr>
          <w:rFonts w:eastAsiaTheme="minorHAnsi"/>
          <w:b/>
        </w:rPr>
        <w:t xml:space="preserve"> 5:01</w:t>
      </w:r>
      <w:r w:rsidRPr="00BE470D">
        <w:rPr>
          <w:rFonts w:eastAsiaTheme="minorHAnsi"/>
          <w:b/>
        </w:rPr>
        <w:t xml:space="preserve"> p.m.  </w:t>
      </w:r>
      <w:r w:rsidRPr="00BE470D">
        <w:rPr>
          <w:rFonts w:eastAsiaTheme="minorHAnsi"/>
        </w:rPr>
        <w:t>Coye Nettles – Present, Debbie Johnson – Present, Joe Adair – Present, Jim Spray – Present, Norman Isaacs – Present, Jeff Jones City Attorney – Present, Larry Nettles City Clerk – Present.</w:t>
      </w:r>
    </w:p>
    <w:p w:rsidR="00BE470D" w:rsidRPr="00BE470D" w:rsidRDefault="00BE470D" w:rsidP="00BE470D">
      <w:pPr>
        <w:spacing w:after="160" w:line="259" w:lineRule="auto"/>
        <w:rPr>
          <w:rFonts w:eastAsiaTheme="minorHAnsi"/>
        </w:rPr>
      </w:pPr>
      <w:r>
        <w:rPr>
          <w:rFonts w:eastAsiaTheme="minorHAnsi"/>
        </w:rPr>
        <w:t>Guests: Willis Hothouse, Chad Smith, Darrel Neale.</w:t>
      </w:r>
    </w:p>
    <w:p w:rsidR="002C7FBA" w:rsidRPr="002C7FBA" w:rsidRDefault="002C7FBA" w:rsidP="002C7FBA">
      <w:pPr>
        <w:spacing w:after="160" w:line="259" w:lineRule="auto"/>
        <w:rPr>
          <w:color w:val="FF0000"/>
          <w:lang w:bidi="en-US"/>
        </w:rPr>
      </w:pPr>
      <w:r w:rsidRPr="002C7FBA">
        <w:rPr>
          <w:b/>
          <w:u w:val="single"/>
        </w:rPr>
        <w:t>Special Agenda</w:t>
      </w:r>
    </w:p>
    <w:p w:rsidR="005227C2" w:rsidRPr="00450637" w:rsidRDefault="00A27502" w:rsidP="00A27502">
      <w:pPr>
        <w:pStyle w:val="ListParagraph"/>
        <w:numPr>
          <w:ilvl w:val="0"/>
          <w:numId w:val="6"/>
        </w:numPr>
        <w:rPr>
          <w:rFonts w:eastAsia="Calibri"/>
          <w:b w:val="0"/>
          <w:u w:val="single"/>
        </w:rPr>
      </w:pPr>
      <w:r w:rsidRPr="00450637">
        <w:rPr>
          <w:b w:val="0"/>
          <w:u w:val="single"/>
          <w:lang w:bidi="en-US"/>
        </w:rPr>
        <w:t xml:space="preserve">Discussion and Possible Approval of “Resolution </w:t>
      </w:r>
      <w:r w:rsidR="00BE470D" w:rsidRPr="00450637">
        <w:rPr>
          <w:b w:val="0"/>
          <w:u w:val="single"/>
          <w:lang w:bidi="en-US"/>
        </w:rPr>
        <w:t>02-11</w:t>
      </w:r>
      <w:r w:rsidRPr="00450637">
        <w:rPr>
          <w:b w:val="0"/>
          <w:u w:val="single"/>
          <w:lang w:bidi="en-US"/>
        </w:rPr>
        <w:t xml:space="preserve">-2019: </w:t>
      </w:r>
      <w:r w:rsidRPr="00450637">
        <w:rPr>
          <w:rFonts w:eastAsia="Calibri"/>
          <w:b w:val="0"/>
          <w:u w:val="single"/>
        </w:rPr>
        <w:t xml:space="preserve">A Resolution of the City Council of the City of Stilwell Authorizing and Providing Notice of Election for a General Election of the Office of Mayor, the Office of Clerk-Treasurer, of the Office of Council Members Ward 2, Ward 3, Ward 5, and Ballot Questions </w:t>
      </w:r>
      <w:r w:rsidR="00734E22" w:rsidRPr="00450637">
        <w:rPr>
          <w:rFonts w:eastAsia="Calibri"/>
          <w:b w:val="0"/>
          <w:u w:val="single"/>
        </w:rPr>
        <w:t>to</w:t>
      </w:r>
      <w:r w:rsidRPr="00450637">
        <w:rPr>
          <w:rFonts w:eastAsia="Calibri"/>
          <w:b w:val="0"/>
          <w:u w:val="single"/>
        </w:rPr>
        <w:t xml:space="preserve"> Amend </w:t>
      </w:r>
      <w:r w:rsidR="00734E22" w:rsidRPr="00450637">
        <w:rPr>
          <w:rFonts w:eastAsia="Calibri"/>
          <w:b w:val="0"/>
          <w:u w:val="single"/>
        </w:rPr>
        <w:t>the</w:t>
      </w:r>
      <w:r w:rsidRPr="00450637">
        <w:rPr>
          <w:rFonts w:eastAsia="Calibri"/>
          <w:b w:val="0"/>
          <w:u w:val="single"/>
        </w:rPr>
        <w:t xml:space="preserve"> City Charter Section 5 And Section 77”.</w:t>
      </w:r>
    </w:p>
    <w:p w:rsidR="00D213FD" w:rsidRPr="00A27502" w:rsidRDefault="00D213FD" w:rsidP="00A27502"/>
    <w:p w:rsidR="005227C2" w:rsidRDefault="00BE470D" w:rsidP="00BE470D">
      <w:pPr>
        <w:jc w:val="center"/>
      </w:pPr>
      <w:r>
        <w:rPr>
          <w:b/>
        </w:rPr>
        <w:t xml:space="preserve">Motion to approve with change to strike “Section 5 and” from title and strike related material from resolution:  </w:t>
      </w:r>
      <w:r>
        <w:t xml:space="preserve">Jim  </w:t>
      </w:r>
      <w:r>
        <w:rPr>
          <w:b/>
        </w:rPr>
        <w:t xml:space="preserve"> Second:  </w:t>
      </w:r>
      <w:r>
        <w:t>Coye</w:t>
      </w:r>
    </w:p>
    <w:p w:rsidR="00450637" w:rsidRPr="00BE470D" w:rsidRDefault="00450637" w:rsidP="00BE470D">
      <w:pPr>
        <w:jc w:val="center"/>
      </w:pPr>
    </w:p>
    <w:p w:rsidR="00BE470D" w:rsidRPr="00BE470D" w:rsidRDefault="00BE470D" w:rsidP="00BE470D">
      <w:pPr>
        <w:spacing w:after="160" w:line="256" w:lineRule="auto"/>
        <w:jc w:val="center"/>
      </w:pPr>
      <w:r w:rsidRPr="00BE470D">
        <w:t>Coye – Yes, Debbie – Yes, Joe – Yes, Jim – Yes, Norman - Yes</w:t>
      </w:r>
    </w:p>
    <w:p w:rsidR="00734E22" w:rsidRDefault="00BE470D" w:rsidP="00BE470D">
      <w:pPr>
        <w:jc w:val="center"/>
      </w:pPr>
      <w:r w:rsidRPr="00BE470D">
        <w:rPr>
          <w:b/>
        </w:rPr>
        <w:t>Motion Carried</w:t>
      </w:r>
    </w:p>
    <w:p w:rsidR="00734E22" w:rsidRDefault="00734E22" w:rsidP="00A27502"/>
    <w:p w:rsidR="00734E22" w:rsidRPr="00A27502" w:rsidRDefault="00734E22" w:rsidP="00A27502"/>
    <w:p w:rsidR="005227C2" w:rsidRPr="00450637" w:rsidRDefault="005227C2" w:rsidP="00A27502">
      <w:pPr>
        <w:pStyle w:val="ListParagraph"/>
        <w:numPr>
          <w:ilvl w:val="0"/>
          <w:numId w:val="6"/>
        </w:numPr>
        <w:rPr>
          <w:b w:val="0"/>
          <w:u w:val="single"/>
        </w:rPr>
      </w:pPr>
      <w:r w:rsidRPr="00450637">
        <w:rPr>
          <w:b w:val="0"/>
          <w:u w:val="single"/>
        </w:rPr>
        <w:t>Discussion with possible decision to approve purchase of (5) SCBA with 4500 PSI Carbon Fiber T</w:t>
      </w:r>
      <w:r w:rsidR="00FD13E6" w:rsidRPr="00450637">
        <w:rPr>
          <w:b w:val="0"/>
          <w:u w:val="single"/>
        </w:rPr>
        <w:t>anks at a cost not to exceed $32</w:t>
      </w:r>
      <w:r w:rsidRPr="00450637">
        <w:rPr>
          <w:b w:val="0"/>
          <w:u w:val="single"/>
        </w:rPr>
        <w:t>,000.00 from Capital Improvement Account 20-06-645300 not requiring a budget adjustment.</w:t>
      </w:r>
    </w:p>
    <w:p w:rsidR="005227C2" w:rsidRDefault="005227C2" w:rsidP="00A27502"/>
    <w:p w:rsidR="00450637" w:rsidRPr="00450637" w:rsidRDefault="00450637" w:rsidP="00450637">
      <w:pPr>
        <w:spacing w:after="160" w:line="256" w:lineRule="auto"/>
        <w:jc w:val="center"/>
        <w:rPr>
          <w:b/>
        </w:rPr>
      </w:pPr>
      <w:r w:rsidRPr="00450637">
        <w:rPr>
          <w:b/>
        </w:rPr>
        <w:t xml:space="preserve">Motion to approve:  </w:t>
      </w:r>
      <w:r w:rsidRPr="00450637">
        <w:t xml:space="preserve">Norman   </w:t>
      </w:r>
      <w:r w:rsidRPr="00450637">
        <w:rPr>
          <w:b/>
        </w:rPr>
        <w:t xml:space="preserve">Second:  </w:t>
      </w:r>
      <w:r>
        <w:t>Joe</w:t>
      </w:r>
    </w:p>
    <w:p w:rsidR="00450637" w:rsidRPr="00450637" w:rsidRDefault="00450637" w:rsidP="00450637">
      <w:pPr>
        <w:spacing w:after="160" w:line="256" w:lineRule="auto"/>
        <w:jc w:val="center"/>
      </w:pPr>
      <w:r w:rsidRPr="00450637">
        <w:t>Coye – Yes, Debbie – Yes, Joe – Yes, Jim – Yes, Norman - Yes</w:t>
      </w:r>
    </w:p>
    <w:p w:rsidR="00450637" w:rsidRPr="00450637" w:rsidRDefault="00450637" w:rsidP="00450637">
      <w:pPr>
        <w:spacing w:after="160" w:line="256" w:lineRule="auto"/>
        <w:jc w:val="center"/>
        <w:rPr>
          <w:b/>
          <w:u w:val="single"/>
        </w:rPr>
      </w:pPr>
      <w:r w:rsidRPr="00450637">
        <w:rPr>
          <w:b/>
        </w:rPr>
        <w:t>Motion Carried</w:t>
      </w:r>
    </w:p>
    <w:p w:rsidR="00734E22" w:rsidRDefault="00734E22" w:rsidP="00A27502"/>
    <w:p w:rsidR="00734E22" w:rsidRDefault="00734E22" w:rsidP="00A27502"/>
    <w:p w:rsidR="00734E22" w:rsidRDefault="00734E22" w:rsidP="00A27502"/>
    <w:p w:rsidR="00734E22" w:rsidRPr="00A27502" w:rsidRDefault="00734E22" w:rsidP="00A27502"/>
    <w:p w:rsidR="00A27502" w:rsidRPr="00450637" w:rsidRDefault="005227C2" w:rsidP="00FD14D7">
      <w:pPr>
        <w:pStyle w:val="ListParagraph"/>
        <w:numPr>
          <w:ilvl w:val="0"/>
          <w:numId w:val="6"/>
        </w:numPr>
        <w:rPr>
          <w:b w:val="0"/>
          <w:u w:val="single"/>
        </w:rPr>
      </w:pPr>
      <w:r w:rsidRPr="00450637">
        <w:rPr>
          <w:b w:val="0"/>
          <w:u w:val="single"/>
        </w:rPr>
        <w:t>Discussion with possible decision to approve purchase of Police Car from Bartlesville CDJR for Bid price of $24,275.00 to be paid from an equal increase in Capital Improvement Fund 20-09-645300</w:t>
      </w:r>
      <w:r w:rsidR="00A27502" w:rsidRPr="00450637">
        <w:rPr>
          <w:b w:val="0"/>
          <w:u w:val="single"/>
        </w:rPr>
        <w:t>.</w:t>
      </w:r>
    </w:p>
    <w:p w:rsidR="00A27502" w:rsidRDefault="00A27502" w:rsidP="00A27502">
      <w:pPr>
        <w:pStyle w:val="ListParagraph"/>
        <w:rPr>
          <w:b w:val="0"/>
        </w:rPr>
      </w:pPr>
    </w:p>
    <w:p w:rsidR="00450637" w:rsidRPr="00450637" w:rsidRDefault="00450637" w:rsidP="00450637">
      <w:pPr>
        <w:spacing w:after="160" w:line="256" w:lineRule="auto"/>
        <w:jc w:val="center"/>
        <w:rPr>
          <w:b/>
        </w:rPr>
      </w:pPr>
      <w:r w:rsidRPr="00450637">
        <w:rPr>
          <w:b/>
        </w:rPr>
        <w:t xml:space="preserve">Motion to approve:  </w:t>
      </w:r>
      <w:r w:rsidRPr="00450637">
        <w:t xml:space="preserve">Norman   </w:t>
      </w:r>
      <w:r w:rsidRPr="00450637">
        <w:rPr>
          <w:b/>
        </w:rPr>
        <w:t xml:space="preserve">Second:  </w:t>
      </w:r>
      <w:r>
        <w:t>Coye</w:t>
      </w:r>
    </w:p>
    <w:p w:rsidR="00450637" w:rsidRPr="00450637" w:rsidRDefault="00450637" w:rsidP="00450637">
      <w:pPr>
        <w:spacing w:after="160" w:line="256" w:lineRule="auto"/>
        <w:jc w:val="center"/>
      </w:pPr>
      <w:r w:rsidRPr="00450637">
        <w:t>Coye – Yes, Debbie – Yes, Joe – Yes, Jim – Yes, Norman - Yes</w:t>
      </w:r>
    </w:p>
    <w:p w:rsidR="00450637" w:rsidRPr="00450637" w:rsidRDefault="00450637" w:rsidP="00450637">
      <w:pPr>
        <w:spacing w:after="160" w:line="256" w:lineRule="auto"/>
        <w:jc w:val="center"/>
        <w:rPr>
          <w:b/>
          <w:u w:val="single"/>
        </w:rPr>
      </w:pPr>
      <w:r w:rsidRPr="00450637">
        <w:rPr>
          <w:b/>
        </w:rPr>
        <w:t>Motion Carried</w:t>
      </w:r>
    </w:p>
    <w:p w:rsidR="00734E22" w:rsidRDefault="00734E22" w:rsidP="00A27502">
      <w:pPr>
        <w:pStyle w:val="ListParagraph"/>
        <w:rPr>
          <w:b w:val="0"/>
        </w:rPr>
      </w:pPr>
    </w:p>
    <w:p w:rsidR="00A27502" w:rsidRPr="00450637" w:rsidRDefault="00A27502" w:rsidP="00A27502">
      <w:pPr>
        <w:pStyle w:val="ListParagraph"/>
        <w:numPr>
          <w:ilvl w:val="0"/>
          <w:numId w:val="6"/>
        </w:numPr>
        <w:rPr>
          <w:b w:val="0"/>
          <w:u w:val="single"/>
        </w:rPr>
      </w:pPr>
      <w:r w:rsidRPr="00450637">
        <w:rPr>
          <w:b w:val="0"/>
          <w:u w:val="single"/>
        </w:rPr>
        <w:t>Discussion with possible decision to approve purchase and installation of up-fit vehicle equipment and decals for new police car in the amount not more than $5,500.00 to be paid from an equal increase in Capital Improvement Fund 20-09-645300.</w:t>
      </w:r>
    </w:p>
    <w:p w:rsidR="005227C2" w:rsidRDefault="005227C2" w:rsidP="004A45A8">
      <w:pPr>
        <w:pStyle w:val="ListParagraph"/>
        <w:rPr>
          <w:b w:val="0"/>
        </w:rPr>
      </w:pPr>
    </w:p>
    <w:p w:rsidR="00450637" w:rsidRPr="00450637" w:rsidRDefault="00450637" w:rsidP="00450637">
      <w:pPr>
        <w:spacing w:after="160" w:line="256" w:lineRule="auto"/>
        <w:jc w:val="center"/>
        <w:rPr>
          <w:b/>
        </w:rPr>
      </w:pPr>
      <w:r w:rsidRPr="00450637">
        <w:rPr>
          <w:b/>
        </w:rPr>
        <w:t xml:space="preserve">Motion to approve:  </w:t>
      </w:r>
      <w:r w:rsidRPr="00450637">
        <w:t xml:space="preserve">Norman   </w:t>
      </w:r>
      <w:r w:rsidRPr="00450637">
        <w:rPr>
          <w:b/>
        </w:rPr>
        <w:t xml:space="preserve">Second:  </w:t>
      </w:r>
      <w:r>
        <w:t>Coye</w:t>
      </w:r>
    </w:p>
    <w:p w:rsidR="00450637" w:rsidRPr="00450637" w:rsidRDefault="00450637" w:rsidP="00450637">
      <w:pPr>
        <w:spacing w:after="160" w:line="256" w:lineRule="auto"/>
        <w:jc w:val="center"/>
      </w:pPr>
      <w:r w:rsidRPr="00450637">
        <w:t>Coye – Yes, Debbie – Yes, Joe – Yes, Jim – Yes, Norman - Yes</w:t>
      </w:r>
    </w:p>
    <w:p w:rsidR="00450637" w:rsidRPr="00450637" w:rsidRDefault="00450637" w:rsidP="00450637">
      <w:pPr>
        <w:spacing w:after="160" w:line="256" w:lineRule="auto"/>
        <w:jc w:val="center"/>
        <w:rPr>
          <w:b/>
          <w:u w:val="single"/>
        </w:rPr>
      </w:pPr>
      <w:r w:rsidRPr="00450637">
        <w:rPr>
          <w:b/>
        </w:rPr>
        <w:t>Motion Carried</w:t>
      </w:r>
    </w:p>
    <w:p w:rsidR="00734E22" w:rsidRPr="00A27502" w:rsidRDefault="00734E22" w:rsidP="004A45A8">
      <w:pPr>
        <w:pStyle w:val="ListParagraph"/>
        <w:rPr>
          <w:b w:val="0"/>
        </w:rPr>
      </w:pPr>
    </w:p>
    <w:p w:rsidR="00A27502" w:rsidRPr="00323DB8" w:rsidRDefault="00A27502" w:rsidP="00A27502">
      <w:pPr>
        <w:pStyle w:val="ListParagraph"/>
        <w:numPr>
          <w:ilvl w:val="0"/>
          <w:numId w:val="6"/>
        </w:numPr>
        <w:rPr>
          <w:b w:val="0"/>
          <w:u w:val="single"/>
        </w:rPr>
      </w:pPr>
      <w:r w:rsidRPr="00323DB8">
        <w:rPr>
          <w:b w:val="0"/>
          <w:u w:val="single"/>
          <w:lang w:bidi="en-US"/>
        </w:rPr>
        <w:t>Discussion with possible decision to adopt “</w:t>
      </w:r>
      <w:r w:rsidRPr="00323DB8">
        <w:rPr>
          <w:b w:val="0"/>
          <w:u w:val="single"/>
        </w:rPr>
        <w:t>Ordinance 395: An Ordinance Providing for Additional Duties and Salary of the City Clerk-Treasurer and Office Employees for Oversight and Conduct of the April 2019 Municipal Election”</w:t>
      </w:r>
    </w:p>
    <w:p w:rsidR="00A27502" w:rsidRDefault="00A27502" w:rsidP="00A27502">
      <w:pPr>
        <w:pStyle w:val="ListParagraph"/>
        <w:rPr>
          <w:b w:val="0"/>
        </w:rPr>
      </w:pPr>
    </w:p>
    <w:p w:rsidR="00450637" w:rsidRPr="00450637" w:rsidRDefault="00450637" w:rsidP="00450637">
      <w:pPr>
        <w:spacing w:after="160" w:line="256" w:lineRule="auto"/>
        <w:jc w:val="center"/>
        <w:rPr>
          <w:b/>
        </w:rPr>
      </w:pPr>
      <w:r w:rsidRPr="00450637">
        <w:rPr>
          <w:b/>
        </w:rPr>
        <w:t xml:space="preserve">Motion to approve:  </w:t>
      </w:r>
      <w:r>
        <w:t>Joe</w:t>
      </w:r>
      <w:r w:rsidRPr="00450637">
        <w:t xml:space="preserve">   </w:t>
      </w:r>
      <w:r w:rsidRPr="00450637">
        <w:rPr>
          <w:b/>
        </w:rPr>
        <w:t xml:space="preserve">Second:  </w:t>
      </w:r>
      <w:r>
        <w:t>Jim</w:t>
      </w:r>
    </w:p>
    <w:p w:rsidR="00450637" w:rsidRPr="00450637" w:rsidRDefault="00450637" w:rsidP="00450637">
      <w:pPr>
        <w:spacing w:after="160" w:line="256" w:lineRule="auto"/>
        <w:jc w:val="center"/>
      </w:pPr>
      <w:r w:rsidRPr="00450637">
        <w:t>Coye – Yes, Debbie – Yes, Joe – Yes, Jim – Yes, Norman - Yes</w:t>
      </w:r>
    </w:p>
    <w:p w:rsidR="00450637" w:rsidRPr="00450637" w:rsidRDefault="00450637" w:rsidP="00450637">
      <w:pPr>
        <w:spacing w:after="160" w:line="256" w:lineRule="auto"/>
        <w:jc w:val="center"/>
        <w:rPr>
          <w:b/>
          <w:u w:val="single"/>
        </w:rPr>
      </w:pPr>
      <w:r w:rsidRPr="00450637">
        <w:rPr>
          <w:b/>
        </w:rPr>
        <w:t>Motion Carried</w:t>
      </w:r>
    </w:p>
    <w:p w:rsidR="00450637" w:rsidRDefault="00450637" w:rsidP="00A27502">
      <w:pPr>
        <w:pStyle w:val="ListParagraph"/>
        <w:rPr>
          <w:b w:val="0"/>
        </w:rPr>
      </w:pPr>
    </w:p>
    <w:p w:rsidR="00A27502" w:rsidRPr="00A533F2" w:rsidRDefault="00A27502" w:rsidP="00A27502">
      <w:pPr>
        <w:widowControl w:val="0"/>
        <w:numPr>
          <w:ilvl w:val="0"/>
          <w:numId w:val="6"/>
        </w:numPr>
        <w:autoSpaceDE w:val="0"/>
        <w:autoSpaceDN w:val="0"/>
        <w:jc w:val="both"/>
        <w:outlineLvl w:val="0"/>
        <w:rPr>
          <w:b/>
        </w:rPr>
      </w:pPr>
      <w:bookmarkStart w:id="0" w:name="_GoBack"/>
      <w:r w:rsidRPr="00323DB8">
        <w:rPr>
          <w:u w:val="single"/>
          <w:lang w:bidi="en-US"/>
        </w:rPr>
        <w:t>Discussion with possible decision to adopt, for the immediate preservation of the public peace, health and safety, an emergency clause by reason whereof the provisions of “Ordinance 395” adopted above shall become effective immediately upon passage and approval, all as required by Law</w:t>
      </w:r>
      <w:bookmarkEnd w:id="0"/>
      <w:r w:rsidRPr="00A533F2">
        <w:rPr>
          <w:lang w:bidi="en-US"/>
        </w:rPr>
        <w:t>.</w:t>
      </w:r>
    </w:p>
    <w:p w:rsidR="00A27502" w:rsidRDefault="00A27502" w:rsidP="004A45A8">
      <w:pPr>
        <w:pStyle w:val="ListParagraph"/>
        <w:rPr>
          <w:b w:val="0"/>
        </w:rPr>
      </w:pPr>
    </w:p>
    <w:p w:rsidR="00450637" w:rsidRPr="00450637" w:rsidRDefault="00450637" w:rsidP="00450637">
      <w:pPr>
        <w:spacing w:after="160" w:line="256" w:lineRule="auto"/>
        <w:jc w:val="center"/>
        <w:rPr>
          <w:b/>
        </w:rPr>
      </w:pPr>
      <w:r w:rsidRPr="00450637">
        <w:rPr>
          <w:b/>
        </w:rPr>
        <w:t xml:space="preserve">Motion to approve:  </w:t>
      </w:r>
      <w:r w:rsidRPr="00450637">
        <w:t xml:space="preserve">Norman   </w:t>
      </w:r>
      <w:r w:rsidRPr="00450637">
        <w:rPr>
          <w:b/>
        </w:rPr>
        <w:t xml:space="preserve">Second:  </w:t>
      </w:r>
      <w:r>
        <w:t>Jim</w:t>
      </w:r>
    </w:p>
    <w:p w:rsidR="00450637" w:rsidRPr="00450637" w:rsidRDefault="00450637" w:rsidP="00450637">
      <w:pPr>
        <w:spacing w:after="160" w:line="256" w:lineRule="auto"/>
        <w:jc w:val="center"/>
      </w:pPr>
      <w:r w:rsidRPr="00450637">
        <w:t>Coye – Yes, Debbie – Yes, Joe – Yes, Jim – Yes, Norman - Yes</w:t>
      </w:r>
    </w:p>
    <w:p w:rsidR="00450637" w:rsidRPr="00450637" w:rsidRDefault="00450637" w:rsidP="00450637">
      <w:pPr>
        <w:spacing w:after="160" w:line="256" w:lineRule="auto"/>
        <w:jc w:val="center"/>
        <w:rPr>
          <w:b/>
          <w:u w:val="single"/>
        </w:rPr>
      </w:pPr>
      <w:r w:rsidRPr="00450637">
        <w:rPr>
          <w:b/>
        </w:rPr>
        <w:t>Motion Carried</w:t>
      </w:r>
    </w:p>
    <w:p w:rsidR="004A45A8" w:rsidRDefault="004A45A8" w:rsidP="004A45A8">
      <w:pPr>
        <w:pStyle w:val="ListParagraph"/>
        <w:rPr>
          <w:b w:val="0"/>
        </w:rPr>
      </w:pPr>
    </w:p>
    <w:p w:rsidR="004A45A8" w:rsidRPr="0000789A" w:rsidRDefault="0000789A" w:rsidP="004A45A8">
      <w:pPr>
        <w:pStyle w:val="ListParagraph"/>
      </w:pPr>
      <w:r w:rsidRPr="0000789A">
        <w:t>Adjourn</w:t>
      </w:r>
    </w:p>
    <w:p w:rsidR="00450637" w:rsidRPr="00450637" w:rsidRDefault="00450637" w:rsidP="00450637">
      <w:pPr>
        <w:spacing w:after="160" w:line="256" w:lineRule="auto"/>
        <w:jc w:val="center"/>
        <w:rPr>
          <w:b/>
        </w:rPr>
      </w:pPr>
      <w:r w:rsidRPr="00450637">
        <w:rPr>
          <w:b/>
        </w:rPr>
        <w:t xml:space="preserve">Motion to adjourn:  </w:t>
      </w:r>
      <w:r w:rsidRPr="00450637">
        <w:t xml:space="preserve">Norman   </w:t>
      </w:r>
      <w:r w:rsidRPr="00450637">
        <w:rPr>
          <w:b/>
        </w:rPr>
        <w:t xml:space="preserve">Second:   </w:t>
      </w:r>
      <w:r>
        <w:t>Jim</w:t>
      </w:r>
    </w:p>
    <w:p w:rsidR="00450637" w:rsidRPr="00450637" w:rsidRDefault="00450637" w:rsidP="00450637">
      <w:pPr>
        <w:spacing w:after="160" w:line="256" w:lineRule="auto"/>
        <w:jc w:val="center"/>
      </w:pPr>
      <w:r w:rsidRPr="00450637">
        <w:t>Coye – Yes, Debbie – Yes, Joe – Yes, Jim – Yes, Norman - Yes</w:t>
      </w:r>
    </w:p>
    <w:p w:rsidR="00450637" w:rsidRPr="00450637" w:rsidRDefault="00450637" w:rsidP="00450637">
      <w:pPr>
        <w:spacing w:after="160" w:line="256" w:lineRule="auto"/>
        <w:jc w:val="center"/>
        <w:rPr>
          <w:b/>
          <w:u w:val="single"/>
        </w:rPr>
      </w:pPr>
      <w:r w:rsidRPr="00450637">
        <w:rPr>
          <w:b/>
        </w:rPr>
        <w:t xml:space="preserve">Meeting adjourned at </w:t>
      </w:r>
      <w:r>
        <w:rPr>
          <w:b/>
        </w:rPr>
        <w:t>5:15</w:t>
      </w:r>
      <w:r w:rsidRPr="00450637">
        <w:rPr>
          <w:b/>
        </w:rPr>
        <w:t xml:space="preserve"> p.m.</w:t>
      </w:r>
    </w:p>
    <w:p w:rsidR="004A45A8" w:rsidRPr="0000789A" w:rsidRDefault="004A45A8" w:rsidP="004A45A8">
      <w:pPr>
        <w:pStyle w:val="ListParagraph"/>
      </w:pPr>
    </w:p>
    <w:p w:rsidR="004A45A8" w:rsidRPr="004A45A8" w:rsidRDefault="004A45A8" w:rsidP="004A45A8">
      <w:pPr>
        <w:pStyle w:val="ListParagraph"/>
        <w:rPr>
          <w:b w:val="0"/>
        </w:rPr>
      </w:pPr>
    </w:p>
    <w:p w:rsidR="00450637" w:rsidRDefault="00450637" w:rsidP="00710A57">
      <w:pPr>
        <w:jc w:val="both"/>
        <w:rPr>
          <w:b/>
          <w:bCs/>
        </w:rPr>
      </w:pPr>
    </w:p>
    <w:p w:rsidR="00450637" w:rsidRDefault="00450637" w:rsidP="00710A57">
      <w:pPr>
        <w:jc w:val="both"/>
        <w:rPr>
          <w:b/>
          <w:bCs/>
        </w:rPr>
      </w:pPr>
    </w:p>
    <w:p w:rsidR="00450637" w:rsidRDefault="00450637" w:rsidP="00710A57">
      <w:pPr>
        <w:jc w:val="both"/>
        <w:rPr>
          <w:b/>
          <w:bCs/>
        </w:rPr>
      </w:pPr>
    </w:p>
    <w:p w:rsidR="00450637" w:rsidRDefault="00450637" w:rsidP="00710A57">
      <w:pPr>
        <w:jc w:val="both"/>
        <w:rPr>
          <w:b/>
          <w:bCs/>
        </w:rPr>
      </w:pPr>
    </w:p>
    <w:p w:rsidR="00450637" w:rsidRDefault="00450637" w:rsidP="00710A57">
      <w:pPr>
        <w:jc w:val="both"/>
        <w:rPr>
          <w:b/>
          <w:bCs/>
        </w:rPr>
      </w:pPr>
    </w:p>
    <w:p w:rsidR="00450637" w:rsidRDefault="00450637" w:rsidP="00710A57">
      <w:pPr>
        <w:jc w:val="both"/>
        <w:rPr>
          <w:b/>
          <w:bCs/>
        </w:rPr>
      </w:pPr>
    </w:p>
    <w:p w:rsidR="00710A57" w:rsidRPr="004A45A8" w:rsidRDefault="00710A57" w:rsidP="00710A57">
      <w:pPr>
        <w:jc w:val="both"/>
        <w:rPr>
          <w:b/>
          <w:bCs/>
        </w:rPr>
      </w:pPr>
      <w:r w:rsidRPr="004A45A8">
        <w:rPr>
          <w:b/>
          <w:bCs/>
        </w:rPr>
        <w:t>___________________</w:t>
      </w:r>
    </w:p>
    <w:p w:rsidR="00710A57" w:rsidRPr="004A45A8" w:rsidRDefault="00710A57" w:rsidP="00710A57">
      <w:pPr>
        <w:jc w:val="both"/>
        <w:rPr>
          <w:bCs/>
        </w:rPr>
      </w:pPr>
      <w:r w:rsidRPr="004A45A8">
        <w:rPr>
          <w:bCs/>
        </w:rPr>
        <w:t>Jim Spray, Acting Mayor—Council President</w:t>
      </w:r>
    </w:p>
    <w:p w:rsidR="00710A57" w:rsidRPr="004A45A8" w:rsidRDefault="00710A57" w:rsidP="00710A57">
      <w:pPr>
        <w:jc w:val="both"/>
      </w:pPr>
    </w:p>
    <w:p w:rsidR="00710A57" w:rsidRPr="004A45A8" w:rsidRDefault="00710A57" w:rsidP="00710A57">
      <w:pPr>
        <w:jc w:val="both"/>
      </w:pPr>
    </w:p>
    <w:p w:rsidR="00710A57" w:rsidRPr="004A45A8" w:rsidRDefault="003F7057" w:rsidP="00710A57">
      <w:r w:rsidRPr="004A45A8">
        <w:tab/>
      </w:r>
      <w:r w:rsidRPr="004A45A8">
        <w:tab/>
      </w:r>
      <w:r w:rsidRPr="004A45A8">
        <w:tab/>
      </w:r>
      <w:r w:rsidRPr="004A45A8">
        <w:tab/>
      </w:r>
      <w:r w:rsidRPr="004A45A8">
        <w:tab/>
      </w:r>
      <w:r w:rsidRPr="004A45A8">
        <w:tab/>
      </w:r>
      <w:r w:rsidRPr="004A45A8">
        <w:tab/>
      </w:r>
      <w:r w:rsidRPr="004A45A8">
        <w:tab/>
      </w:r>
      <w:r w:rsidRPr="004A45A8">
        <w:tab/>
        <w:t>ATTEST:</w:t>
      </w:r>
    </w:p>
    <w:p w:rsidR="00710A57" w:rsidRPr="004A45A8" w:rsidRDefault="00710A57" w:rsidP="00710A57"/>
    <w:p w:rsidR="00710A57" w:rsidRDefault="00710A57" w:rsidP="003C5BD8">
      <w:pPr>
        <w:jc w:val="center"/>
      </w:pPr>
    </w:p>
    <w:p w:rsidR="004A45A8" w:rsidRDefault="004A45A8" w:rsidP="003C5BD8">
      <w:pPr>
        <w:jc w:val="center"/>
      </w:pPr>
    </w:p>
    <w:p w:rsidR="004A45A8" w:rsidRPr="004A45A8" w:rsidRDefault="004A45A8" w:rsidP="003C5BD8">
      <w:pPr>
        <w:jc w:val="center"/>
      </w:pPr>
    </w:p>
    <w:p w:rsidR="00710A57" w:rsidRPr="004A45A8" w:rsidRDefault="00710A57" w:rsidP="003C5BD8">
      <w:pPr>
        <w:jc w:val="center"/>
      </w:pPr>
    </w:p>
    <w:p w:rsidR="008F30CE" w:rsidRPr="004A45A8" w:rsidRDefault="003F7057" w:rsidP="003F7057">
      <w:pPr>
        <w:ind w:left="4320" w:firstLine="720"/>
      </w:pPr>
      <w:r w:rsidRPr="004A45A8">
        <w:t>__________________________</w:t>
      </w:r>
    </w:p>
    <w:p w:rsidR="008F30CE" w:rsidRPr="004A45A8" w:rsidRDefault="003F7057" w:rsidP="003F7057">
      <w:r w:rsidRPr="004A45A8">
        <w:t xml:space="preserve">     </w:t>
      </w:r>
      <w:r w:rsidRPr="004A45A8">
        <w:tab/>
      </w:r>
      <w:r w:rsidRPr="004A45A8">
        <w:tab/>
      </w:r>
      <w:r w:rsidRPr="004A45A8">
        <w:tab/>
      </w:r>
      <w:r w:rsidRPr="004A45A8">
        <w:tab/>
      </w:r>
      <w:r w:rsidRPr="004A45A8">
        <w:tab/>
      </w:r>
      <w:r w:rsidRPr="004A45A8">
        <w:tab/>
      </w:r>
      <w:r w:rsidRPr="004A45A8">
        <w:tab/>
        <w:t>Larry Nettles, City Clerk-Treasurer</w:t>
      </w:r>
    </w:p>
    <w:p w:rsidR="008F30CE" w:rsidRPr="004A45A8" w:rsidRDefault="008F30CE" w:rsidP="003F7057"/>
    <w:p w:rsidR="008F30CE" w:rsidRDefault="008F30CE" w:rsidP="003C5BD8">
      <w:pPr>
        <w:jc w:val="center"/>
      </w:pPr>
    </w:p>
    <w:p w:rsidR="004A45A8" w:rsidRDefault="004A45A8" w:rsidP="003C5BD8">
      <w:pPr>
        <w:jc w:val="center"/>
      </w:pPr>
    </w:p>
    <w:p w:rsidR="004A45A8" w:rsidRPr="004A45A8" w:rsidRDefault="004A45A8" w:rsidP="003C5BD8">
      <w:pPr>
        <w:jc w:val="center"/>
      </w:pPr>
    </w:p>
    <w:p w:rsidR="008F30CE" w:rsidRPr="004A45A8" w:rsidRDefault="008F30CE" w:rsidP="008F30CE">
      <w:pPr>
        <w:jc w:val="both"/>
      </w:pPr>
      <w:r w:rsidRPr="004A45A8">
        <w:rPr>
          <w:u w:val="single"/>
        </w:rPr>
        <w:t>Posted</w:t>
      </w:r>
      <w:r w:rsidRPr="004A45A8">
        <w:t xml:space="preserve">: </w:t>
      </w:r>
      <w:r w:rsidRPr="004A45A8">
        <w:tab/>
      </w:r>
      <w:r w:rsidR="009E5F8D" w:rsidRPr="004A45A8">
        <w:t xml:space="preserve">Public Notice: </w:t>
      </w:r>
      <w:r w:rsidR="00390C9E" w:rsidRPr="004A45A8">
        <w:t>Thursday, February 7, 2019</w:t>
      </w:r>
      <w:r w:rsidR="004950E3" w:rsidRPr="004A45A8">
        <w:t>,</w:t>
      </w:r>
      <w:r w:rsidRPr="004A45A8">
        <w:t xml:space="preserve"> at </w:t>
      </w:r>
      <w:r w:rsidR="00552491" w:rsidRPr="004A45A8">
        <w:t>4</w:t>
      </w:r>
      <w:r w:rsidRPr="004A45A8">
        <w:t>:3</w:t>
      </w:r>
      <w:r w:rsidR="00710A57" w:rsidRPr="004A45A8">
        <w:t xml:space="preserve">0 </w:t>
      </w:r>
      <w:r w:rsidR="00AC5EF3" w:rsidRPr="004A45A8">
        <w:t>p</w:t>
      </w:r>
      <w:r w:rsidRPr="004A45A8">
        <w:t>m.</w:t>
      </w:r>
    </w:p>
    <w:p w:rsidR="00390C9E" w:rsidRPr="004A45A8" w:rsidRDefault="00390C9E" w:rsidP="008F30CE">
      <w:pPr>
        <w:jc w:val="both"/>
      </w:pPr>
    </w:p>
    <w:p w:rsidR="00390C9E" w:rsidRPr="004A45A8" w:rsidRDefault="009E5F8D" w:rsidP="00552491">
      <w:pPr>
        <w:jc w:val="both"/>
      </w:pPr>
      <w:r w:rsidRPr="004A45A8">
        <w:tab/>
      </w:r>
      <w:r w:rsidRPr="004A45A8">
        <w:tab/>
      </w:r>
      <w:r w:rsidR="00390C9E" w:rsidRPr="004A45A8">
        <w:t>Agenda: Friday, February 8, 2019, at 4:00 p.m.</w:t>
      </w:r>
    </w:p>
    <w:p w:rsidR="008F30CE" w:rsidRPr="004A45A8" w:rsidRDefault="008F30CE" w:rsidP="00390C9E">
      <w:pPr>
        <w:ind w:left="720" w:firstLine="720"/>
        <w:jc w:val="both"/>
      </w:pPr>
      <w:r w:rsidRPr="004A45A8">
        <w:t>Community Building, 6</w:t>
      </w:r>
      <w:r w:rsidRPr="004A45A8">
        <w:rPr>
          <w:vertAlign w:val="superscript"/>
        </w:rPr>
        <w:t>th</w:t>
      </w:r>
      <w:r w:rsidRPr="004A45A8">
        <w:t xml:space="preserve"> &amp; Poplar</w:t>
      </w:r>
    </w:p>
    <w:p w:rsidR="008F30CE" w:rsidRPr="004A45A8" w:rsidRDefault="008F30CE" w:rsidP="008F30CE">
      <w:pPr>
        <w:jc w:val="both"/>
      </w:pPr>
      <w:r w:rsidRPr="004A45A8">
        <w:tab/>
      </w:r>
      <w:r w:rsidRPr="004A45A8">
        <w:tab/>
        <w:t>Stilwell City Hall, 503 W. Division</w:t>
      </w:r>
    </w:p>
    <w:p w:rsidR="008F30CE" w:rsidRPr="004A45A8" w:rsidRDefault="00B22FB0" w:rsidP="00B22FB0">
      <w:r w:rsidRPr="004A45A8">
        <w:tab/>
      </w:r>
      <w:r w:rsidRPr="004A45A8">
        <w:tab/>
        <w:t>www.cityofstilwell.com</w:t>
      </w:r>
    </w:p>
    <w:sectPr w:rsidR="008F30CE" w:rsidRPr="004A45A8" w:rsidSect="005F3F16">
      <w:footerReference w:type="even" r:id="rId7"/>
      <w:footerReference w:type="default" r:id="rId8"/>
      <w:pgSz w:w="12240" w:h="15840"/>
      <w:pgMar w:top="54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475" w:rsidRDefault="00077475">
      <w:r>
        <w:separator/>
      </w:r>
    </w:p>
  </w:endnote>
  <w:endnote w:type="continuationSeparator" w:id="0">
    <w:p w:rsidR="00077475" w:rsidRDefault="0007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D46" w:rsidRDefault="00A72D46" w:rsidP="00DB34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2D46" w:rsidRDefault="00A72D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D46" w:rsidRDefault="00A72D46" w:rsidP="00DB3444">
    <w:pPr>
      <w:pStyle w:val="Footer"/>
      <w:framePr w:wrap="around" w:vAnchor="text" w:hAnchor="margin" w:xAlign="center" w:y="1"/>
      <w:rPr>
        <w:rStyle w:val="PageNumber"/>
      </w:rPr>
    </w:pPr>
  </w:p>
  <w:p w:rsidR="00A72D46" w:rsidRDefault="00A72D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475" w:rsidRDefault="00077475">
      <w:r>
        <w:separator/>
      </w:r>
    </w:p>
  </w:footnote>
  <w:footnote w:type="continuationSeparator" w:id="0">
    <w:p w:rsidR="00077475" w:rsidRDefault="000774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30EF2"/>
    <w:multiLevelType w:val="hybridMultilevel"/>
    <w:tmpl w:val="9366354C"/>
    <w:lvl w:ilvl="0" w:tplc="9AA2B5D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88F05BC"/>
    <w:multiLevelType w:val="hybridMultilevel"/>
    <w:tmpl w:val="80B8B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1D2241"/>
    <w:multiLevelType w:val="hybridMultilevel"/>
    <w:tmpl w:val="9CB68B94"/>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5AB0490"/>
    <w:multiLevelType w:val="hybridMultilevel"/>
    <w:tmpl w:val="752A3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5509D9"/>
    <w:multiLevelType w:val="hybridMultilevel"/>
    <w:tmpl w:val="7C38D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BC6D74"/>
    <w:multiLevelType w:val="multilevel"/>
    <w:tmpl w:val="9366354C"/>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82"/>
    <w:rsid w:val="00001D93"/>
    <w:rsid w:val="0000789A"/>
    <w:rsid w:val="00044F98"/>
    <w:rsid w:val="00057C5E"/>
    <w:rsid w:val="00073CF1"/>
    <w:rsid w:val="00073D0A"/>
    <w:rsid w:val="00075675"/>
    <w:rsid w:val="00077475"/>
    <w:rsid w:val="00077529"/>
    <w:rsid w:val="000A4E6D"/>
    <w:rsid w:val="000F3DA6"/>
    <w:rsid w:val="000F5274"/>
    <w:rsid w:val="00111C18"/>
    <w:rsid w:val="00126066"/>
    <w:rsid w:val="00144C3E"/>
    <w:rsid w:val="00170B71"/>
    <w:rsid w:val="00180C52"/>
    <w:rsid w:val="00186CC0"/>
    <w:rsid w:val="001923F7"/>
    <w:rsid w:val="001A687E"/>
    <w:rsid w:val="001C1B0F"/>
    <w:rsid w:val="001C3EF4"/>
    <w:rsid w:val="001D1F27"/>
    <w:rsid w:val="001D713D"/>
    <w:rsid w:val="001E7EA9"/>
    <w:rsid w:val="00244A56"/>
    <w:rsid w:val="002523A8"/>
    <w:rsid w:val="00260210"/>
    <w:rsid w:val="002710D7"/>
    <w:rsid w:val="002819C2"/>
    <w:rsid w:val="002966CF"/>
    <w:rsid w:val="002C0E64"/>
    <w:rsid w:val="002C7FBA"/>
    <w:rsid w:val="0030363A"/>
    <w:rsid w:val="003123E8"/>
    <w:rsid w:val="00323DB8"/>
    <w:rsid w:val="0035609B"/>
    <w:rsid w:val="00367C62"/>
    <w:rsid w:val="003767BF"/>
    <w:rsid w:val="00383135"/>
    <w:rsid w:val="00384D06"/>
    <w:rsid w:val="0038536F"/>
    <w:rsid w:val="00390C9E"/>
    <w:rsid w:val="003B2FFB"/>
    <w:rsid w:val="003C5BD8"/>
    <w:rsid w:val="003E4BB9"/>
    <w:rsid w:val="003F7057"/>
    <w:rsid w:val="00426BB4"/>
    <w:rsid w:val="00450637"/>
    <w:rsid w:val="0045197D"/>
    <w:rsid w:val="00483BF2"/>
    <w:rsid w:val="004950E3"/>
    <w:rsid w:val="004A45A8"/>
    <w:rsid w:val="004F45CE"/>
    <w:rsid w:val="00505CD3"/>
    <w:rsid w:val="005227C2"/>
    <w:rsid w:val="00525938"/>
    <w:rsid w:val="00532B7C"/>
    <w:rsid w:val="00542DFF"/>
    <w:rsid w:val="00551D5F"/>
    <w:rsid w:val="00552491"/>
    <w:rsid w:val="005610B8"/>
    <w:rsid w:val="00575300"/>
    <w:rsid w:val="005C7A07"/>
    <w:rsid w:val="005E30B5"/>
    <w:rsid w:val="005F3F16"/>
    <w:rsid w:val="00605C59"/>
    <w:rsid w:val="006545A1"/>
    <w:rsid w:val="00674388"/>
    <w:rsid w:val="00693400"/>
    <w:rsid w:val="006A3B5A"/>
    <w:rsid w:val="006D40A1"/>
    <w:rsid w:val="006E7437"/>
    <w:rsid w:val="00710A57"/>
    <w:rsid w:val="00725060"/>
    <w:rsid w:val="00734E22"/>
    <w:rsid w:val="00762BCE"/>
    <w:rsid w:val="00781BCF"/>
    <w:rsid w:val="00793C2B"/>
    <w:rsid w:val="007B4A62"/>
    <w:rsid w:val="007C2731"/>
    <w:rsid w:val="007D40C1"/>
    <w:rsid w:val="007F1375"/>
    <w:rsid w:val="007F44F1"/>
    <w:rsid w:val="00800C36"/>
    <w:rsid w:val="00814955"/>
    <w:rsid w:val="008709DB"/>
    <w:rsid w:val="008747BE"/>
    <w:rsid w:val="008842E3"/>
    <w:rsid w:val="00893CC4"/>
    <w:rsid w:val="008956F0"/>
    <w:rsid w:val="008B1364"/>
    <w:rsid w:val="008D2033"/>
    <w:rsid w:val="008E468A"/>
    <w:rsid w:val="008F30CE"/>
    <w:rsid w:val="009445CA"/>
    <w:rsid w:val="009549FA"/>
    <w:rsid w:val="00960293"/>
    <w:rsid w:val="0096585F"/>
    <w:rsid w:val="00970E4D"/>
    <w:rsid w:val="00983FE2"/>
    <w:rsid w:val="009D324D"/>
    <w:rsid w:val="009E5F8D"/>
    <w:rsid w:val="009F2D2B"/>
    <w:rsid w:val="00A27502"/>
    <w:rsid w:val="00A62C67"/>
    <w:rsid w:val="00A72D46"/>
    <w:rsid w:val="00A75DCA"/>
    <w:rsid w:val="00AA5136"/>
    <w:rsid w:val="00AC5EF3"/>
    <w:rsid w:val="00AE34DE"/>
    <w:rsid w:val="00B13783"/>
    <w:rsid w:val="00B22FB0"/>
    <w:rsid w:val="00B640EB"/>
    <w:rsid w:val="00B64ED6"/>
    <w:rsid w:val="00B84C1D"/>
    <w:rsid w:val="00B92B97"/>
    <w:rsid w:val="00BA29A7"/>
    <w:rsid w:val="00BC13F0"/>
    <w:rsid w:val="00BD3478"/>
    <w:rsid w:val="00BD681A"/>
    <w:rsid w:val="00BE470D"/>
    <w:rsid w:val="00BE4D82"/>
    <w:rsid w:val="00BE5637"/>
    <w:rsid w:val="00BE5790"/>
    <w:rsid w:val="00C21E3D"/>
    <w:rsid w:val="00C30CF2"/>
    <w:rsid w:val="00C45AA5"/>
    <w:rsid w:val="00C57969"/>
    <w:rsid w:val="00C60DA5"/>
    <w:rsid w:val="00C77BF1"/>
    <w:rsid w:val="00D213FD"/>
    <w:rsid w:val="00D3191D"/>
    <w:rsid w:val="00D3462C"/>
    <w:rsid w:val="00D93751"/>
    <w:rsid w:val="00DB3444"/>
    <w:rsid w:val="00DB7A3A"/>
    <w:rsid w:val="00E05546"/>
    <w:rsid w:val="00E4313D"/>
    <w:rsid w:val="00E43247"/>
    <w:rsid w:val="00E56773"/>
    <w:rsid w:val="00E90C1B"/>
    <w:rsid w:val="00EB2DD0"/>
    <w:rsid w:val="00EB5AB4"/>
    <w:rsid w:val="00EC2993"/>
    <w:rsid w:val="00EF45F3"/>
    <w:rsid w:val="00F0115C"/>
    <w:rsid w:val="00F30EE2"/>
    <w:rsid w:val="00F34FD3"/>
    <w:rsid w:val="00F3587D"/>
    <w:rsid w:val="00F40609"/>
    <w:rsid w:val="00F47250"/>
    <w:rsid w:val="00F96E43"/>
    <w:rsid w:val="00F971CB"/>
    <w:rsid w:val="00FB0E07"/>
    <w:rsid w:val="00FD13E6"/>
    <w:rsid w:val="00FD580A"/>
    <w:rsid w:val="00FF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D09667-7800-445A-B4F0-E8BDF58F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23F7"/>
    <w:rPr>
      <w:rFonts w:ascii="Tahoma" w:hAnsi="Tahoma" w:cs="Tahoma"/>
      <w:sz w:val="16"/>
      <w:szCs w:val="16"/>
    </w:rPr>
  </w:style>
  <w:style w:type="paragraph" w:styleId="Footer">
    <w:name w:val="footer"/>
    <w:basedOn w:val="Normal"/>
    <w:rsid w:val="005610B8"/>
    <w:pPr>
      <w:tabs>
        <w:tab w:val="center" w:pos="4320"/>
        <w:tab w:val="right" w:pos="8640"/>
      </w:tabs>
    </w:pPr>
  </w:style>
  <w:style w:type="character" w:styleId="PageNumber">
    <w:name w:val="page number"/>
    <w:basedOn w:val="DefaultParagraphFont"/>
    <w:rsid w:val="005610B8"/>
  </w:style>
  <w:style w:type="paragraph" w:styleId="Header">
    <w:name w:val="header"/>
    <w:basedOn w:val="Normal"/>
    <w:link w:val="HeaderChar"/>
    <w:rsid w:val="003B2FFB"/>
    <w:pPr>
      <w:tabs>
        <w:tab w:val="center" w:pos="4680"/>
        <w:tab w:val="right" w:pos="9360"/>
      </w:tabs>
    </w:pPr>
  </w:style>
  <w:style w:type="character" w:customStyle="1" w:styleId="HeaderChar">
    <w:name w:val="Header Char"/>
    <w:basedOn w:val="DefaultParagraphFont"/>
    <w:link w:val="Header"/>
    <w:rsid w:val="003B2FFB"/>
    <w:rPr>
      <w:sz w:val="24"/>
      <w:szCs w:val="24"/>
    </w:rPr>
  </w:style>
  <w:style w:type="paragraph" w:styleId="ListParagraph">
    <w:name w:val="List Paragraph"/>
    <w:basedOn w:val="Normal"/>
    <w:uiPriority w:val="34"/>
    <w:qFormat/>
    <w:rsid w:val="005227C2"/>
    <w:pPr>
      <w:ind w:left="72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CITY OF STILWELL</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STILWELL</dc:title>
  <dc:subject/>
  <dc:creator>ggreen</dc:creator>
  <cp:keywords/>
  <dc:description/>
  <cp:lastModifiedBy>Shelldon Miggletto</cp:lastModifiedBy>
  <cp:revision>5</cp:revision>
  <cp:lastPrinted>2019-02-11T21:04:00Z</cp:lastPrinted>
  <dcterms:created xsi:type="dcterms:W3CDTF">2019-02-11T21:03:00Z</dcterms:created>
  <dcterms:modified xsi:type="dcterms:W3CDTF">2021-01-12T19:06:00Z</dcterms:modified>
</cp:coreProperties>
</file>